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86" w:rsidRPr="002F2086" w:rsidRDefault="002F2086" w:rsidP="002F20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086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2F2086" w:rsidRPr="002F2086" w:rsidRDefault="002F2086" w:rsidP="0055243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086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552432">
        <w:rPr>
          <w:rFonts w:ascii="Times New Roman" w:hAnsi="Times New Roman" w:cs="Times New Roman"/>
          <w:sz w:val="24"/>
          <w:szCs w:val="24"/>
          <w:lang w:eastAsia="ru-RU"/>
        </w:rPr>
        <w:t>31.08</w:t>
      </w:r>
      <w:r w:rsidRPr="002F208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552432">
        <w:rPr>
          <w:rFonts w:ascii="Times New Roman" w:hAnsi="Times New Roman" w:cs="Times New Roman"/>
          <w:sz w:val="24"/>
          <w:szCs w:val="24"/>
          <w:lang w:eastAsia="ru-RU"/>
        </w:rPr>
        <w:t>1г. №369</w:t>
      </w:r>
      <w:bookmarkStart w:id="0" w:name="_GoBack"/>
      <w:bookmarkEnd w:id="0"/>
    </w:p>
    <w:p w:rsidR="002F2086" w:rsidRPr="002F2086" w:rsidRDefault="002F2086" w:rsidP="002F20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Положение</w:t>
      </w:r>
    </w:p>
    <w:p w:rsidR="002F2086" w:rsidRPr="002F2086" w:rsidRDefault="002F2086" w:rsidP="002F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 школьном спортивном клубе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 Общие положения</w:t>
      </w:r>
      <w:r w:rsidRPr="002F20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F2086" w:rsidRPr="002F2086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1.1.Спортивный клуб М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«</w:t>
      </w:r>
      <w:proofErr w:type="spellStart"/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Нюгдинская</w:t>
      </w:r>
      <w:proofErr w:type="spellEnd"/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СОШ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Х.Д.Авшалумова</w:t>
      </w:r>
      <w:proofErr w:type="spellEnd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(далее по тексту - Клуб) является структурным объединением. </w:t>
      </w:r>
    </w:p>
    <w:p w:rsidR="002F2086" w:rsidRPr="002F2086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1.2.Целями Клуба являются привлечение обучающихся </w:t>
      </w:r>
      <w:r w:rsidR="00552432" w:rsidRP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«</w:t>
      </w:r>
      <w:proofErr w:type="spellStart"/>
      <w:r w:rsidR="00552432" w:rsidRP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Нюгдинская</w:t>
      </w:r>
      <w:proofErr w:type="spellEnd"/>
      <w:r w:rsidR="00552432" w:rsidRP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proofErr w:type="spellStart"/>
      <w:r w:rsidR="00552432" w:rsidRP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Х.Д.Авшалумова</w:t>
      </w:r>
      <w:proofErr w:type="spellEnd"/>
      <w:r w:rsidR="00552432" w:rsidRP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(далее по тексту - Школа) к систематическим занятиям физической культурой и спортом; развитие в Школе традиционных и наиболее популярных в 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Дагестане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видов спорта; формирование здорового образа жизни.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1.3.Деятельность Клуба курирует учитель физической культуры.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1.4.Клуб осуществляет свою деятельность во взаимодействии с Детской юношеской спортивной школой (ДЮСШ).</w:t>
      </w:r>
    </w:p>
    <w:p w:rsidR="002F2086" w:rsidRPr="002F2086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1.5.В своей деятельности Клуб руководствуется Конституцией РФ, Федеральным законом "О физической культуре и спорте в Российской Федерации" от 04.12.2007 г. N 329-ФЗ, Письмом Министерства образования и науки РФ и Министерства спорта, туризма и молодежной политики РФ от 10.08.2011 г. N МД-1077/19, НП-02-07/4568 "О методических рекомендациях по созданию и организации деятельности школьных спортивных клубов", законами и иными нормативными</w:t>
      </w:r>
      <w:proofErr w:type="gramEnd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правовыми актами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Республики Дагестан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постановлениями и распоряжениями Администрации  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Дербентского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района, а также настоящим Положением.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1.6.Настоящее Положение вступает в силу с момента его утверждения директором.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1.7.Для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2. Задачи клуба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Задачами деятельности Клуба являются: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2.1.Разработка предложения по развитию физической культуры и спорта в Школе в рамках урочной и внеурочной деятельности.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2.3.Организация физкультурно-спортивной работы Школы во внеурочное время.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2.4.Активизация физкультурно-спортивной работы и участие всех учащихся в спортивной жизни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2.5.Укрепление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2.6.Закрепление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2.7.Воспитание у учащихся общественной активности и трудолюбия, самодеятельности и организаторских способностей.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2.8.Привлечение к спортивно-массовой работе в Клубе известных спортсменов, ветеранов спорта, родителей учащихся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2.9.Профилактика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2.10.Создание условий для управления здоровья и физического совершенствования учащихся на основе систематически организованных внеклассных спортивно-оздоровительных занятий учащихся.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Функции клуба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Клуб в своей деятельности выполняет следующие функции: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3.2.Проведение </w:t>
      </w:r>
      <w:proofErr w:type="spellStart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внутриклассных</w:t>
      </w:r>
      <w:proofErr w:type="spellEnd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внутришкольных</w:t>
      </w:r>
      <w:proofErr w:type="spellEnd"/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соревнований, товарищеских спортивных встреч с другими Клубами.</w:t>
      </w:r>
    </w:p>
    <w:p w:rsidR="002F2086" w:rsidRPr="002F2086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3.3.Организация участия в соревнованиях, проводимых органами управления образования </w:t>
      </w:r>
      <w:r w:rsidR="005524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Дербентского района</w:t>
      </w: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3.4.Формирует команды по видам спорта и обеспечивает их участие в соревнованиях разного уровня (межшкольных, муниципальных, региональных).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3.5.Пропагандирует в Школе основные идеи физической культуры, спорта, здорового образа жизни, в том числе деятельности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3.6.Поощряет обучающихся, добившихся высоких показателей в физкультурно-спортивной работе.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3.7.Организовывает постоянно действующие спортивные секции и кружки, охватывающие учащихся на всех ступенях обучения.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3.8.Проводит физкультурные праздники, показательные выступления ведущих спортсменов Клуба.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3.9.Расширяет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Структура клуба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4.1.Управление Клубом осуществляется его руководителем, назначаемым и освобождаемым от должности директором Школы.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4.2.Руководитель Клуба осуществляет взаимодействие с администрацией Школы, органами местного самоуправления, спортивными организациями и учреждениями, другими клубами.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4.3.Формами самоуправления в Клубе является совет клуба, состоящий из представителей объединений обучающихся и педагогического коллектива.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4.4.Совет клуба состоит из 5 - 8 человек.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4.5.Между членами совета клуба распределяются обязанности по руководству комиссиями -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4.6.Совет клуба отчитывается раз в четверть перед директором школы.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4.7.Совет клуба имеет право: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принимать учащихся в состав Клуба и исключать из него;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выбирать делегатов на районную конференцию;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предлагать кандидатуры лучших активистов, физкультурников и спортсменов для помещения в книгу рекордов учащихся и на Доску почета Школы;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представлять списки активистов, физкультурников и спортсменов для поощрения и награждения руководством Школы;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- обобщает накопленный опыт работы и обеспечивает развитие лучших традиций деятельности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4.8.Решения совета клуба правомочны, если на заседании присутствуют не менее 2/3 от общего числа членов совета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4.9.Решения принимаются на заседаниях совета клуба простым большинством голосов от общего числа присутствующих членов.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4.10.Заседания совета клуба проводятся не реже 1 раза в четверть и оформляются протоколом.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4.11.Непосредственное руководство работой в Клубе осуществляет: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классах - физкультурные организаторы (физорги), избираемые сроком на 1 учебный год;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командах - капитаны, избираемые сроком на 1 учебный год;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в судейских коллегиях - главный судья, избираемый судейской коллегией сроком на 1 учебный год.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5. Права и обязанности членов клуба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Все члены Клуба имеют равные права и несут равные обязанности.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5.2.В соответствии с настоящим Положением члены Клуба имеют следующие права: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5.2.1.Избирать и быть избранными в руководящий орган Клуба.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5.2.2.Участвовать во всех мероприятиях, проводимых Клубом.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5.2.3.Совмещать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5.2.4.Вносить предложения по вопросам совершенствования деятельности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5.2.5.Входить в состав сборной команды Клуба.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5.2.6.Получать всю необходимую информацию о деятельности Клуба.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5.3.В соответствии с настоящим Положением члены Клуба обязаны: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5.3.1.Соблюдать настоящее Положение о школьном спортивном клубе.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5.3.2.Выполнять решения, принятые советом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5.3.3.Бережно относиться к оборудованию, сооружениям и иному имуществу Клуба.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5.3.4.Показывать личный пример здорового образа жизни и культуры болельщика.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5.3.5.Посещать спортивные секции по избранному виду спорта.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5.3.6.Принимать активное участие в спортивных и физкультурно-оздоровительных мероприятиях Школы.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5.3.7.Соблюдать рекомендации врача по вопросам самоконтроля состояния здоровья и соблюдения правил личной гигиены.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5.3.8.Ежегодно сдавать нормативы по физической культуре. </w:t>
      </w:r>
    </w:p>
    <w:p w:rsidR="002F2086" w:rsidRPr="002F2086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5.3.9.Знать и выполнять правила по технике безопасности в процессе участия в спортивно-массовых мероприятиях. </w:t>
      </w:r>
    </w:p>
    <w:p w:rsidR="002F2086" w:rsidRPr="002F2086" w:rsidRDefault="002F2086" w:rsidP="002F20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86" w:rsidRPr="002F2086" w:rsidRDefault="002F2086" w:rsidP="002F2086">
      <w:pPr>
        <w:rPr>
          <w:rFonts w:ascii="Times New Roman" w:hAnsi="Times New Roman" w:cs="Times New Roman"/>
          <w:sz w:val="24"/>
          <w:szCs w:val="24"/>
        </w:rPr>
      </w:pPr>
    </w:p>
    <w:p w:rsidR="002F2086" w:rsidRPr="002F2086" w:rsidRDefault="002F2086" w:rsidP="002F2086">
      <w:pPr>
        <w:shd w:val="clear" w:color="auto" w:fill="FFFFFF"/>
        <w:spacing w:after="0" w:line="240" w:lineRule="auto"/>
        <w:ind w:left="265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F2086" w:rsidRPr="002F2086" w:rsidRDefault="002F2086" w:rsidP="002F2086">
      <w:pPr>
        <w:rPr>
          <w:rFonts w:ascii="Times New Roman" w:hAnsi="Times New Roman" w:cs="Times New Roman"/>
          <w:sz w:val="24"/>
          <w:szCs w:val="24"/>
        </w:rPr>
      </w:pPr>
    </w:p>
    <w:p w:rsidR="004A4146" w:rsidRPr="002F2086" w:rsidRDefault="004A4146">
      <w:pPr>
        <w:rPr>
          <w:rFonts w:ascii="Times New Roman" w:hAnsi="Times New Roman" w:cs="Times New Roman"/>
          <w:sz w:val="24"/>
          <w:szCs w:val="24"/>
        </w:rPr>
      </w:pPr>
    </w:p>
    <w:sectPr w:rsidR="004A4146" w:rsidRPr="002F2086" w:rsidSect="004A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86"/>
    <w:rsid w:val="002F2086"/>
    <w:rsid w:val="004A4146"/>
    <w:rsid w:val="00552432"/>
    <w:rsid w:val="007C5F3C"/>
    <w:rsid w:val="00A7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8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8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3</cp:revision>
  <dcterms:created xsi:type="dcterms:W3CDTF">2021-01-25T03:48:00Z</dcterms:created>
  <dcterms:modified xsi:type="dcterms:W3CDTF">2021-08-31T16:36:00Z</dcterms:modified>
</cp:coreProperties>
</file>